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415B" w14:textId="77777777" w:rsidR="00530F21" w:rsidRPr="00F456C5" w:rsidRDefault="00530F21" w:rsidP="00530F21">
      <w:pPr>
        <w:shd w:val="clear" w:color="auto" w:fill="FFFFFF"/>
        <w:tabs>
          <w:tab w:val="left" w:pos="341"/>
        </w:tabs>
        <w:spacing w:line="274" w:lineRule="exact"/>
        <w:jc w:val="right"/>
        <w:rPr>
          <w:rFonts w:cs="Times New Roman"/>
        </w:rPr>
      </w:pPr>
      <w:r w:rsidRPr="00F456C5">
        <w:rPr>
          <w:rFonts w:cs="Times New Roman"/>
          <w:spacing w:val="-3"/>
        </w:rPr>
        <w:t xml:space="preserve">Załącznik nr </w:t>
      </w:r>
      <w:r w:rsidR="000913C6" w:rsidRPr="00F456C5">
        <w:rPr>
          <w:rFonts w:cs="Times New Roman"/>
          <w:spacing w:val="-3"/>
        </w:rPr>
        <w:t>3</w:t>
      </w:r>
      <w:r w:rsidR="00F456C5" w:rsidRPr="00F456C5">
        <w:rPr>
          <w:rFonts w:cs="Times New Roman"/>
          <w:spacing w:val="-3"/>
        </w:rPr>
        <w:t xml:space="preserve"> do SWZ</w:t>
      </w:r>
    </w:p>
    <w:p w14:paraId="7E4C28BB" w14:textId="77777777" w:rsidR="00530F21" w:rsidRPr="00F456C5" w:rsidRDefault="00530F21" w:rsidP="00530F21">
      <w:pPr>
        <w:shd w:val="clear" w:color="auto" w:fill="FFFFFF"/>
        <w:tabs>
          <w:tab w:val="left" w:pos="341"/>
        </w:tabs>
        <w:spacing w:line="274" w:lineRule="exact"/>
        <w:ind w:left="24"/>
        <w:rPr>
          <w:rFonts w:cs="Times New Roman"/>
          <w:spacing w:val="-17"/>
        </w:rPr>
      </w:pPr>
    </w:p>
    <w:p w14:paraId="4AC3849F" w14:textId="77777777" w:rsidR="00F456C5" w:rsidRPr="00F456C5" w:rsidRDefault="00F456C5" w:rsidP="00530F21">
      <w:pPr>
        <w:shd w:val="clear" w:color="auto" w:fill="FFFFFF"/>
        <w:tabs>
          <w:tab w:val="left" w:pos="341"/>
        </w:tabs>
        <w:spacing w:line="274" w:lineRule="exact"/>
        <w:ind w:left="24"/>
        <w:rPr>
          <w:rFonts w:cs="Times New Roman"/>
          <w:spacing w:val="-17"/>
        </w:rPr>
      </w:pPr>
    </w:p>
    <w:p w14:paraId="49C396D0" w14:textId="77777777" w:rsidR="00530F21" w:rsidRPr="00F456C5" w:rsidRDefault="00530F21" w:rsidP="00530F21">
      <w:pPr>
        <w:shd w:val="clear" w:color="auto" w:fill="FFFFFF"/>
        <w:tabs>
          <w:tab w:val="left" w:pos="341"/>
        </w:tabs>
        <w:jc w:val="right"/>
        <w:rPr>
          <w:rFonts w:cs="Times New Roman"/>
          <w:spacing w:val="-17"/>
        </w:rPr>
      </w:pPr>
      <w:r w:rsidRPr="00F456C5">
        <w:rPr>
          <w:rFonts w:cs="Times New Roman"/>
          <w:spacing w:val="-17"/>
        </w:rPr>
        <w:t xml:space="preserve">                                                                                                          ………………………………………..</w:t>
      </w:r>
    </w:p>
    <w:p w14:paraId="6F7D753D" w14:textId="77777777" w:rsidR="00530F21" w:rsidRPr="00F456C5" w:rsidRDefault="00530F21" w:rsidP="00530F21">
      <w:pPr>
        <w:shd w:val="clear" w:color="auto" w:fill="FFFFFF"/>
        <w:tabs>
          <w:tab w:val="left" w:pos="341"/>
        </w:tabs>
        <w:jc w:val="center"/>
        <w:rPr>
          <w:rFonts w:cs="Times New Roman"/>
          <w:spacing w:val="-17"/>
          <w:sz w:val="18"/>
          <w:szCs w:val="18"/>
        </w:rPr>
      </w:pPr>
      <w:r w:rsidRPr="00F456C5">
        <w:rPr>
          <w:rFonts w:cs="Times New Roman"/>
          <w:spacing w:val="-17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(nazwa  miejscowości i data)</w:t>
      </w:r>
    </w:p>
    <w:p w14:paraId="3B079088" w14:textId="77777777" w:rsidR="00530F21" w:rsidRPr="00F456C5" w:rsidRDefault="00530F21" w:rsidP="00FD6478">
      <w:pPr>
        <w:pStyle w:val="Standard"/>
        <w:rPr>
          <w:rFonts w:cs="Times New Roman"/>
          <w:b/>
          <w:bCs/>
          <w:u w:val="single"/>
        </w:rPr>
      </w:pPr>
    </w:p>
    <w:p w14:paraId="2C40967C" w14:textId="77777777" w:rsidR="00530F21" w:rsidRPr="00F456C5" w:rsidRDefault="00530F21" w:rsidP="00530F21">
      <w:pPr>
        <w:pStyle w:val="Standard"/>
        <w:jc w:val="center"/>
        <w:rPr>
          <w:rFonts w:cs="Times New Roman"/>
          <w:b/>
          <w:bCs/>
          <w:u w:val="single"/>
        </w:rPr>
      </w:pPr>
    </w:p>
    <w:p w14:paraId="44D9EE29" w14:textId="77777777" w:rsidR="00530F21" w:rsidRPr="00F456C5" w:rsidRDefault="00530F21" w:rsidP="00530F21">
      <w:pPr>
        <w:pStyle w:val="Standard"/>
        <w:jc w:val="center"/>
        <w:rPr>
          <w:rFonts w:cs="Times New Roman"/>
          <w:b/>
          <w:bCs/>
        </w:rPr>
      </w:pPr>
      <w:r w:rsidRPr="00F456C5">
        <w:rPr>
          <w:rFonts w:cs="Times New Roman"/>
          <w:b/>
          <w:bCs/>
        </w:rPr>
        <w:t>KOSZTORYS OFERTOWY  -   WYMIANA WODOMIERZY</w:t>
      </w:r>
    </w:p>
    <w:p w14:paraId="77926FEF" w14:textId="77777777" w:rsidR="00530F21" w:rsidRPr="00F456C5" w:rsidRDefault="00530F21" w:rsidP="00F456C5">
      <w:pPr>
        <w:pStyle w:val="Standard"/>
        <w:rPr>
          <w:rFonts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116"/>
        <w:tblW w:w="11134" w:type="dxa"/>
        <w:tblLayout w:type="fixed"/>
        <w:tblLook w:val="04A0" w:firstRow="1" w:lastRow="0" w:firstColumn="1" w:lastColumn="0" w:noHBand="0" w:noVBand="1"/>
      </w:tblPr>
      <w:tblGrid>
        <w:gridCol w:w="592"/>
        <w:gridCol w:w="8"/>
        <w:gridCol w:w="2681"/>
        <w:gridCol w:w="718"/>
        <w:gridCol w:w="1415"/>
        <w:gridCol w:w="1606"/>
        <w:gridCol w:w="68"/>
        <w:gridCol w:w="1256"/>
        <w:gridCol w:w="96"/>
        <w:gridCol w:w="1228"/>
        <w:gridCol w:w="48"/>
        <w:gridCol w:w="1399"/>
        <w:gridCol w:w="19"/>
      </w:tblGrid>
      <w:tr w:rsidR="0085622B" w:rsidRPr="00020056" w14:paraId="5EAF05D8" w14:textId="77777777" w:rsidTr="0085622B">
        <w:trPr>
          <w:gridAfter w:val="1"/>
          <w:wAfter w:w="19" w:type="dxa"/>
        </w:trPr>
        <w:tc>
          <w:tcPr>
            <w:tcW w:w="600" w:type="dxa"/>
            <w:gridSpan w:val="2"/>
            <w:hideMark/>
          </w:tcPr>
          <w:p w14:paraId="337F6C0C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681" w:type="dxa"/>
            <w:hideMark/>
          </w:tcPr>
          <w:p w14:paraId="3A60D71C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Wyszczególnienie</w:t>
            </w:r>
          </w:p>
        </w:tc>
        <w:tc>
          <w:tcPr>
            <w:tcW w:w="718" w:type="dxa"/>
            <w:hideMark/>
          </w:tcPr>
          <w:p w14:paraId="30292357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ilość</w:t>
            </w:r>
          </w:p>
        </w:tc>
        <w:tc>
          <w:tcPr>
            <w:tcW w:w="1415" w:type="dxa"/>
            <w:hideMark/>
          </w:tcPr>
          <w:p w14:paraId="353D961A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Cena jednostkowa [zł netto]</w:t>
            </w:r>
          </w:p>
        </w:tc>
        <w:tc>
          <w:tcPr>
            <w:tcW w:w="1606" w:type="dxa"/>
            <w:hideMark/>
          </w:tcPr>
          <w:p w14:paraId="16B42097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Wartość</w:t>
            </w:r>
          </w:p>
          <w:p w14:paraId="1752FCBA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 xml:space="preserve"> [zł netto]</w:t>
            </w:r>
          </w:p>
        </w:tc>
        <w:tc>
          <w:tcPr>
            <w:tcW w:w="1324" w:type="dxa"/>
            <w:gridSpan w:val="2"/>
          </w:tcPr>
          <w:p w14:paraId="65B62410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Stawka podatku VAT</w:t>
            </w:r>
          </w:p>
        </w:tc>
        <w:tc>
          <w:tcPr>
            <w:tcW w:w="1324" w:type="dxa"/>
            <w:gridSpan w:val="2"/>
            <w:hideMark/>
          </w:tcPr>
          <w:p w14:paraId="1792785F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Podatek VAT</w:t>
            </w:r>
          </w:p>
          <w:p w14:paraId="69207FF8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[zł]</w:t>
            </w:r>
          </w:p>
        </w:tc>
        <w:tc>
          <w:tcPr>
            <w:tcW w:w="1447" w:type="dxa"/>
            <w:gridSpan w:val="2"/>
            <w:hideMark/>
          </w:tcPr>
          <w:p w14:paraId="1EDA346C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Wartość</w:t>
            </w:r>
          </w:p>
          <w:p w14:paraId="3419D938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[zł brutto]</w:t>
            </w:r>
          </w:p>
        </w:tc>
      </w:tr>
      <w:tr w:rsidR="0085622B" w:rsidRPr="00020056" w14:paraId="5EEA7110" w14:textId="77777777" w:rsidTr="0085622B">
        <w:trPr>
          <w:gridAfter w:val="1"/>
          <w:wAfter w:w="19" w:type="dxa"/>
        </w:trPr>
        <w:tc>
          <w:tcPr>
            <w:tcW w:w="600" w:type="dxa"/>
            <w:gridSpan w:val="2"/>
            <w:hideMark/>
          </w:tcPr>
          <w:p w14:paraId="7B801AC3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681" w:type="dxa"/>
            <w:hideMark/>
          </w:tcPr>
          <w:p w14:paraId="7C8FAF3C" w14:textId="77777777" w:rsidR="0085622B" w:rsidRPr="00020056" w:rsidRDefault="0085622B" w:rsidP="0085622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 xml:space="preserve">Demontaż starego i montaż nowego wodomierza , zaworu </w:t>
            </w:r>
            <w:proofErr w:type="spellStart"/>
            <w:r w:rsidRPr="00020056">
              <w:rPr>
                <w:rFonts w:cs="Times New Roman"/>
                <w:sz w:val="22"/>
                <w:szCs w:val="22"/>
              </w:rPr>
              <w:t>antykropelkowego</w:t>
            </w:r>
            <w:proofErr w:type="spellEnd"/>
            <w:r w:rsidRPr="00020056">
              <w:rPr>
                <w:rFonts w:cs="Times New Roman"/>
                <w:sz w:val="22"/>
                <w:szCs w:val="22"/>
              </w:rPr>
              <w:t xml:space="preserve"> i zaworu zwrotnego o średnicy DN15 oraz nakładki radiowej</w:t>
            </w:r>
          </w:p>
        </w:tc>
        <w:tc>
          <w:tcPr>
            <w:tcW w:w="718" w:type="dxa"/>
            <w:hideMark/>
          </w:tcPr>
          <w:p w14:paraId="2F428F81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334</w:t>
            </w:r>
          </w:p>
        </w:tc>
        <w:tc>
          <w:tcPr>
            <w:tcW w:w="1415" w:type="dxa"/>
          </w:tcPr>
          <w:p w14:paraId="27880156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7A7FFEF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4" w:type="dxa"/>
            <w:gridSpan w:val="2"/>
          </w:tcPr>
          <w:p w14:paraId="7312366F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4" w:type="dxa"/>
            <w:gridSpan w:val="2"/>
          </w:tcPr>
          <w:p w14:paraId="1CBF2C86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7" w:type="dxa"/>
            <w:gridSpan w:val="2"/>
          </w:tcPr>
          <w:p w14:paraId="6D1BCF3E" w14:textId="77777777" w:rsidR="0085622B" w:rsidRPr="00020056" w:rsidRDefault="0085622B" w:rsidP="008562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6261F7BF" w14:textId="77777777" w:rsidTr="0085622B">
        <w:tc>
          <w:tcPr>
            <w:tcW w:w="592" w:type="dxa"/>
          </w:tcPr>
          <w:p w14:paraId="6300503F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689" w:type="dxa"/>
            <w:gridSpan w:val="2"/>
          </w:tcPr>
          <w:p w14:paraId="1E136E22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 xml:space="preserve">Demontaż starego i montaż nowego wodomierza , zaworu </w:t>
            </w:r>
            <w:proofErr w:type="spellStart"/>
            <w:r w:rsidRPr="00020056">
              <w:rPr>
                <w:rFonts w:cs="Times New Roman"/>
                <w:sz w:val="22"/>
                <w:szCs w:val="22"/>
              </w:rPr>
              <w:t>antykropelkowego</w:t>
            </w:r>
            <w:proofErr w:type="spellEnd"/>
            <w:r w:rsidRPr="00020056">
              <w:rPr>
                <w:rFonts w:cs="Times New Roman"/>
                <w:sz w:val="22"/>
                <w:szCs w:val="22"/>
              </w:rPr>
              <w:t xml:space="preserve"> i zaworu zwrotnego o średnicy DN20 oraz nakładki radiowej</w:t>
            </w:r>
          </w:p>
        </w:tc>
        <w:tc>
          <w:tcPr>
            <w:tcW w:w="718" w:type="dxa"/>
          </w:tcPr>
          <w:p w14:paraId="6A74E1BF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535</w:t>
            </w:r>
          </w:p>
        </w:tc>
        <w:tc>
          <w:tcPr>
            <w:tcW w:w="1415" w:type="dxa"/>
          </w:tcPr>
          <w:p w14:paraId="21053C99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14:paraId="60F275BF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509C1B1E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FC93BF9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60E6C6A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041E0C55" w14:textId="77777777" w:rsidTr="0085622B">
        <w:tc>
          <w:tcPr>
            <w:tcW w:w="592" w:type="dxa"/>
          </w:tcPr>
          <w:p w14:paraId="636A4109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689" w:type="dxa"/>
            <w:gridSpan w:val="2"/>
          </w:tcPr>
          <w:p w14:paraId="7E4DF0A0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Demontaż starego i montaż nowego wodomierza o średnicy DN 25 oraz nakładki radiowej</w:t>
            </w:r>
          </w:p>
        </w:tc>
        <w:tc>
          <w:tcPr>
            <w:tcW w:w="718" w:type="dxa"/>
          </w:tcPr>
          <w:p w14:paraId="0F151BB8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415" w:type="dxa"/>
          </w:tcPr>
          <w:p w14:paraId="37D52368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14:paraId="06BC2427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7AC397B3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C9F9C53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23CDE03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19115842" w14:textId="77777777" w:rsidTr="0085622B">
        <w:tc>
          <w:tcPr>
            <w:tcW w:w="592" w:type="dxa"/>
          </w:tcPr>
          <w:p w14:paraId="0FCBDA4B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689" w:type="dxa"/>
            <w:gridSpan w:val="2"/>
          </w:tcPr>
          <w:p w14:paraId="1A8238AE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Demontaż starego i montaż nowego wodomierza o średnicy DN 32 oraz nakładki radiowej</w:t>
            </w:r>
          </w:p>
        </w:tc>
        <w:tc>
          <w:tcPr>
            <w:tcW w:w="718" w:type="dxa"/>
          </w:tcPr>
          <w:p w14:paraId="10C51EFD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14:paraId="75429717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14:paraId="16AB3CA0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424195EC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92169BB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1E21375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1EC67FEA" w14:textId="77777777" w:rsidTr="0085622B">
        <w:tc>
          <w:tcPr>
            <w:tcW w:w="592" w:type="dxa"/>
          </w:tcPr>
          <w:p w14:paraId="49738CE8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689" w:type="dxa"/>
            <w:gridSpan w:val="2"/>
          </w:tcPr>
          <w:p w14:paraId="70F16B35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Demontaż starego i montaż nowego wodomierza o średnicy DN 50 oraz nakładki radiowej</w:t>
            </w:r>
          </w:p>
        </w:tc>
        <w:tc>
          <w:tcPr>
            <w:tcW w:w="718" w:type="dxa"/>
          </w:tcPr>
          <w:p w14:paraId="78AAC2AB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14:paraId="49FB020C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14:paraId="3D8A5DCD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003D5A58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CBF7F6A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987EE1B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73872224" w14:textId="77777777" w:rsidTr="0085622B">
        <w:tc>
          <w:tcPr>
            <w:tcW w:w="592" w:type="dxa"/>
          </w:tcPr>
          <w:p w14:paraId="40260262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689" w:type="dxa"/>
            <w:gridSpan w:val="2"/>
          </w:tcPr>
          <w:p w14:paraId="0D36434B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Demontaż starego i montaż nowego wodomierza o średnicy DN 80 oraz nakładki radiowej</w:t>
            </w:r>
          </w:p>
        </w:tc>
        <w:tc>
          <w:tcPr>
            <w:tcW w:w="718" w:type="dxa"/>
          </w:tcPr>
          <w:p w14:paraId="75C057FA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14:paraId="6EFC19D0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14:paraId="5877347A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70250628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76A2491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E09A838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7230FDF3" w14:textId="77777777" w:rsidTr="0085622B">
        <w:tc>
          <w:tcPr>
            <w:tcW w:w="592" w:type="dxa"/>
          </w:tcPr>
          <w:p w14:paraId="2235A8F4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689" w:type="dxa"/>
            <w:gridSpan w:val="2"/>
          </w:tcPr>
          <w:p w14:paraId="7F9F6570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Wodomierz DN 15</w:t>
            </w:r>
          </w:p>
        </w:tc>
        <w:tc>
          <w:tcPr>
            <w:tcW w:w="718" w:type="dxa"/>
          </w:tcPr>
          <w:p w14:paraId="210380DC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345</w:t>
            </w:r>
          </w:p>
        </w:tc>
        <w:tc>
          <w:tcPr>
            <w:tcW w:w="1415" w:type="dxa"/>
          </w:tcPr>
          <w:p w14:paraId="1E73457A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14:paraId="473D0CB9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0C1DDFEA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123CB27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05358B63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4FDF7D08" w14:textId="77777777" w:rsidTr="0085622B">
        <w:tc>
          <w:tcPr>
            <w:tcW w:w="592" w:type="dxa"/>
          </w:tcPr>
          <w:p w14:paraId="5C8B3AD4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689" w:type="dxa"/>
            <w:gridSpan w:val="2"/>
          </w:tcPr>
          <w:p w14:paraId="645CB20D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Wodomierz DN 20</w:t>
            </w:r>
          </w:p>
        </w:tc>
        <w:tc>
          <w:tcPr>
            <w:tcW w:w="718" w:type="dxa"/>
          </w:tcPr>
          <w:p w14:paraId="53279129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550</w:t>
            </w:r>
          </w:p>
        </w:tc>
        <w:tc>
          <w:tcPr>
            <w:tcW w:w="1415" w:type="dxa"/>
          </w:tcPr>
          <w:p w14:paraId="2FF8B613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14:paraId="736DCB1E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56164465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F4AB254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FA81FF9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697A146F" w14:textId="77777777" w:rsidTr="0085622B">
        <w:tc>
          <w:tcPr>
            <w:tcW w:w="592" w:type="dxa"/>
          </w:tcPr>
          <w:p w14:paraId="4BCC731F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689" w:type="dxa"/>
            <w:gridSpan w:val="2"/>
          </w:tcPr>
          <w:p w14:paraId="7D695695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Wodomierz DN 25</w:t>
            </w:r>
          </w:p>
        </w:tc>
        <w:tc>
          <w:tcPr>
            <w:tcW w:w="718" w:type="dxa"/>
          </w:tcPr>
          <w:p w14:paraId="4D2B88AA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415" w:type="dxa"/>
          </w:tcPr>
          <w:p w14:paraId="1A26C963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14:paraId="5D089675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2D80E8E3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57312E6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AA8D180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24A4419A" w14:textId="77777777" w:rsidTr="0085622B">
        <w:tc>
          <w:tcPr>
            <w:tcW w:w="592" w:type="dxa"/>
          </w:tcPr>
          <w:p w14:paraId="0B6EC69C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689" w:type="dxa"/>
            <w:gridSpan w:val="2"/>
          </w:tcPr>
          <w:p w14:paraId="33C611CF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Wodomierz DN 32</w:t>
            </w:r>
          </w:p>
        </w:tc>
        <w:tc>
          <w:tcPr>
            <w:tcW w:w="718" w:type="dxa"/>
          </w:tcPr>
          <w:p w14:paraId="50A60272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14:paraId="0BB8BDDD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14:paraId="495870B8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60E92DD7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C9079A1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D96FE3C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2399BF22" w14:textId="77777777" w:rsidTr="0085622B">
        <w:tc>
          <w:tcPr>
            <w:tcW w:w="592" w:type="dxa"/>
          </w:tcPr>
          <w:p w14:paraId="4C7589E2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2689" w:type="dxa"/>
            <w:gridSpan w:val="2"/>
          </w:tcPr>
          <w:p w14:paraId="5437943E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Wodomierz DN 50</w:t>
            </w:r>
          </w:p>
        </w:tc>
        <w:tc>
          <w:tcPr>
            <w:tcW w:w="718" w:type="dxa"/>
          </w:tcPr>
          <w:p w14:paraId="733EF300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14:paraId="50FD3718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14:paraId="1D37635F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70EBEA35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584E406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62C7BE4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4E880805" w14:textId="77777777" w:rsidTr="0085622B">
        <w:tc>
          <w:tcPr>
            <w:tcW w:w="592" w:type="dxa"/>
          </w:tcPr>
          <w:p w14:paraId="5C464501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689" w:type="dxa"/>
            <w:gridSpan w:val="2"/>
          </w:tcPr>
          <w:p w14:paraId="0ED22669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Wodomierz DN 80</w:t>
            </w:r>
          </w:p>
        </w:tc>
        <w:tc>
          <w:tcPr>
            <w:tcW w:w="718" w:type="dxa"/>
          </w:tcPr>
          <w:p w14:paraId="2F1844F7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14:paraId="511A81C2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14:paraId="00F0DB01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330E5B94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8DC08AB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C456D89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4BB44BF2" w14:textId="77777777" w:rsidTr="0085622B">
        <w:tc>
          <w:tcPr>
            <w:tcW w:w="592" w:type="dxa"/>
          </w:tcPr>
          <w:p w14:paraId="53A88D32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689" w:type="dxa"/>
            <w:gridSpan w:val="2"/>
          </w:tcPr>
          <w:p w14:paraId="043D87CA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 xml:space="preserve">Zawór </w:t>
            </w:r>
            <w:proofErr w:type="spellStart"/>
            <w:r w:rsidRPr="00020056">
              <w:rPr>
                <w:rFonts w:cs="Times New Roman"/>
                <w:sz w:val="22"/>
                <w:szCs w:val="22"/>
              </w:rPr>
              <w:t>antykropelkowy</w:t>
            </w:r>
            <w:proofErr w:type="spellEnd"/>
            <w:r w:rsidRPr="00020056">
              <w:rPr>
                <w:rFonts w:cs="Times New Roman"/>
                <w:sz w:val="22"/>
                <w:szCs w:val="22"/>
              </w:rPr>
              <w:t xml:space="preserve"> DN 15</w:t>
            </w:r>
          </w:p>
        </w:tc>
        <w:tc>
          <w:tcPr>
            <w:tcW w:w="718" w:type="dxa"/>
          </w:tcPr>
          <w:p w14:paraId="478F14F1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345</w:t>
            </w:r>
          </w:p>
        </w:tc>
        <w:tc>
          <w:tcPr>
            <w:tcW w:w="1415" w:type="dxa"/>
          </w:tcPr>
          <w:p w14:paraId="5723431B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14:paraId="7ED24FAD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65479D20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763C971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A33AE59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0C40E0C6" w14:textId="77777777" w:rsidTr="0085622B">
        <w:tc>
          <w:tcPr>
            <w:tcW w:w="592" w:type="dxa"/>
          </w:tcPr>
          <w:p w14:paraId="5ED264EB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2689" w:type="dxa"/>
            <w:gridSpan w:val="2"/>
          </w:tcPr>
          <w:p w14:paraId="48767BB0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 xml:space="preserve">Zawór </w:t>
            </w:r>
            <w:proofErr w:type="spellStart"/>
            <w:r w:rsidRPr="00020056">
              <w:rPr>
                <w:rFonts w:cs="Times New Roman"/>
                <w:sz w:val="22"/>
                <w:szCs w:val="22"/>
              </w:rPr>
              <w:t>antykropelkowy</w:t>
            </w:r>
            <w:proofErr w:type="spellEnd"/>
            <w:r w:rsidRPr="00020056">
              <w:rPr>
                <w:rFonts w:cs="Times New Roman"/>
                <w:sz w:val="22"/>
                <w:szCs w:val="22"/>
              </w:rPr>
              <w:t xml:space="preserve"> DN 20</w:t>
            </w:r>
          </w:p>
        </w:tc>
        <w:tc>
          <w:tcPr>
            <w:tcW w:w="718" w:type="dxa"/>
          </w:tcPr>
          <w:p w14:paraId="0473F37F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550</w:t>
            </w:r>
          </w:p>
        </w:tc>
        <w:tc>
          <w:tcPr>
            <w:tcW w:w="1415" w:type="dxa"/>
          </w:tcPr>
          <w:p w14:paraId="6F50F978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14:paraId="107F627D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01F20C7D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DD5B7EE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AFDF8DC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2E3567D8" w14:textId="77777777" w:rsidTr="0085622B">
        <w:tc>
          <w:tcPr>
            <w:tcW w:w="592" w:type="dxa"/>
          </w:tcPr>
          <w:p w14:paraId="2FFBBF08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2689" w:type="dxa"/>
            <w:gridSpan w:val="2"/>
          </w:tcPr>
          <w:p w14:paraId="67DC6B19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Nakładka radiowa</w:t>
            </w:r>
          </w:p>
        </w:tc>
        <w:tc>
          <w:tcPr>
            <w:tcW w:w="718" w:type="dxa"/>
          </w:tcPr>
          <w:p w14:paraId="0E058C15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906</w:t>
            </w:r>
          </w:p>
        </w:tc>
        <w:tc>
          <w:tcPr>
            <w:tcW w:w="1415" w:type="dxa"/>
          </w:tcPr>
          <w:p w14:paraId="05DBA79F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14:paraId="56BA35C2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40AD39C1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08D78A1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E599852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4331DBC8" w14:textId="77777777" w:rsidTr="0085622B">
        <w:tc>
          <w:tcPr>
            <w:tcW w:w="592" w:type="dxa"/>
          </w:tcPr>
          <w:p w14:paraId="51DD8C14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2689" w:type="dxa"/>
            <w:gridSpan w:val="2"/>
          </w:tcPr>
          <w:p w14:paraId="3B53C776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 xml:space="preserve">Bramka </w:t>
            </w:r>
            <w:proofErr w:type="spellStart"/>
            <w:r w:rsidRPr="00020056">
              <w:rPr>
                <w:rFonts w:cs="Times New Roman"/>
                <w:sz w:val="22"/>
                <w:szCs w:val="22"/>
              </w:rPr>
              <w:t>Geteway</w:t>
            </w:r>
            <w:proofErr w:type="spellEnd"/>
            <w:r w:rsidRPr="00020056">
              <w:rPr>
                <w:rFonts w:cs="Times New Roman"/>
                <w:sz w:val="22"/>
                <w:szCs w:val="22"/>
              </w:rPr>
              <w:t xml:space="preserve"> z montażem</w:t>
            </w:r>
          </w:p>
        </w:tc>
        <w:tc>
          <w:tcPr>
            <w:tcW w:w="718" w:type="dxa"/>
          </w:tcPr>
          <w:p w14:paraId="1817DECC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20056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415" w:type="dxa"/>
          </w:tcPr>
          <w:p w14:paraId="66CB0549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14:paraId="15969ECF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4E572425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0127B15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0088DB9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5622B" w:rsidRPr="00F456C5" w14:paraId="36BB371B" w14:textId="77777777" w:rsidTr="0085622B">
        <w:tc>
          <w:tcPr>
            <w:tcW w:w="5414" w:type="dxa"/>
            <w:gridSpan w:val="5"/>
          </w:tcPr>
          <w:p w14:paraId="6AC96C82" w14:textId="77777777" w:rsidR="0085622B" w:rsidRPr="00020056" w:rsidRDefault="0085622B" w:rsidP="0085622B">
            <w:pPr>
              <w:pStyle w:val="Standard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Razem:</w:t>
            </w:r>
          </w:p>
        </w:tc>
        <w:tc>
          <w:tcPr>
            <w:tcW w:w="1674" w:type="dxa"/>
            <w:gridSpan w:val="2"/>
          </w:tcPr>
          <w:p w14:paraId="4C54A3CC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2" w:type="dxa"/>
            <w:gridSpan w:val="2"/>
          </w:tcPr>
          <w:p w14:paraId="661CAA97" w14:textId="473DCB98" w:rsidR="0085622B" w:rsidRPr="00020056" w:rsidRDefault="0085622B" w:rsidP="0085622B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</w:tcPr>
          <w:p w14:paraId="74C948C1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8F91583" w14:textId="77777777" w:rsidR="0085622B" w:rsidRPr="00020056" w:rsidRDefault="0085622B" w:rsidP="008562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</w:tbl>
    <w:p w14:paraId="47DD2A3F" w14:textId="77777777" w:rsidR="00530F21" w:rsidRPr="00F456C5" w:rsidRDefault="00530F21" w:rsidP="00530F21">
      <w:pPr>
        <w:pStyle w:val="Standard"/>
        <w:rPr>
          <w:rFonts w:cs="Times New Roman"/>
        </w:rPr>
      </w:pPr>
    </w:p>
    <w:p w14:paraId="59243028" w14:textId="77777777" w:rsidR="00530F21" w:rsidRPr="00F456C5" w:rsidRDefault="00530F21" w:rsidP="00530F21">
      <w:pPr>
        <w:pStyle w:val="Standard"/>
        <w:rPr>
          <w:rFonts w:cs="Times New Roman"/>
          <w:b/>
          <w:bCs/>
          <w:sz w:val="28"/>
          <w:szCs w:val="28"/>
        </w:rPr>
      </w:pPr>
    </w:p>
    <w:p w14:paraId="5C585016" w14:textId="77777777" w:rsidR="00530F21" w:rsidRPr="00F456C5" w:rsidRDefault="00530F21" w:rsidP="00530F21">
      <w:pPr>
        <w:pStyle w:val="Standard"/>
        <w:rPr>
          <w:rFonts w:cs="Times New Roman"/>
          <w:b/>
          <w:bCs/>
          <w:sz w:val="28"/>
          <w:szCs w:val="28"/>
        </w:rPr>
      </w:pPr>
    </w:p>
    <w:p w14:paraId="430548DD" w14:textId="77777777" w:rsidR="00530F21" w:rsidRPr="00F456C5" w:rsidRDefault="00530F21" w:rsidP="00530F21">
      <w:pPr>
        <w:pStyle w:val="Standard"/>
        <w:rPr>
          <w:rFonts w:cs="Times New Roman"/>
          <w:b/>
          <w:bCs/>
          <w:sz w:val="28"/>
          <w:szCs w:val="28"/>
        </w:rPr>
      </w:pP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>….......................................</w:t>
      </w:r>
    </w:p>
    <w:p w14:paraId="3CC91D34" w14:textId="77777777" w:rsidR="00530F21" w:rsidRPr="00F456C5" w:rsidRDefault="00530F21" w:rsidP="00530F21">
      <w:pPr>
        <w:pStyle w:val="Standard"/>
        <w:rPr>
          <w:rFonts w:cs="Times New Roman"/>
        </w:rPr>
      </w:pP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28"/>
          <w:szCs w:val="28"/>
        </w:rPr>
        <w:tab/>
      </w:r>
      <w:r w:rsidRPr="00F456C5">
        <w:rPr>
          <w:rFonts w:cs="Times New Roman"/>
          <w:b/>
          <w:bCs/>
          <w:sz w:val="16"/>
          <w:szCs w:val="16"/>
        </w:rPr>
        <w:t>(podpis Wykonawcy)</w:t>
      </w:r>
    </w:p>
    <w:p w14:paraId="0A722258" w14:textId="77777777" w:rsidR="00231CEA" w:rsidRPr="00F456C5" w:rsidRDefault="00231CEA">
      <w:pPr>
        <w:rPr>
          <w:rFonts w:cs="Times New Roman"/>
        </w:rPr>
      </w:pPr>
    </w:p>
    <w:sectPr w:rsidR="00231CEA" w:rsidRPr="00F456C5" w:rsidSect="006E2133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F21"/>
    <w:rsid w:val="00020056"/>
    <w:rsid w:val="00054F31"/>
    <w:rsid w:val="000913C6"/>
    <w:rsid w:val="00231CEA"/>
    <w:rsid w:val="0034400A"/>
    <w:rsid w:val="004A717B"/>
    <w:rsid w:val="00530F21"/>
    <w:rsid w:val="006E2133"/>
    <w:rsid w:val="0085622B"/>
    <w:rsid w:val="00CB3B53"/>
    <w:rsid w:val="00F456C5"/>
    <w:rsid w:val="00FD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996F"/>
  <w15:docId w15:val="{42951CC8-5856-40BF-8DB5-68A16A42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F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0F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0F21"/>
    <w:pPr>
      <w:suppressLineNumbers/>
    </w:pPr>
  </w:style>
  <w:style w:type="table" w:styleId="Tabela-Siatka">
    <w:name w:val="Table Grid"/>
    <w:basedOn w:val="Standardowy"/>
    <w:uiPriority w:val="39"/>
    <w:rsid w:val="0053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Grebocice</dc:creator>
  <cp:keywords/>
  <dc:description/>
  <cp:lastModifiedBy>Iza Szpocińska</cp:lastModifiedBy>
  <cp:revision>7</cp:revision>
  <cp:lastPrinted>2024-03-07T08:20:00Z</cp:lastPrinted>
  <dcterms:created xsi:type="dcterms:W3CDTF">2024-03-06T13:32:00Z</dcterms:created>
  <dcterms:modified xsi:type="dcterms:W3CDTF">2024-03-27T13:35:00Z</dcterms:modified>
</cp:coreProperties>
</file>